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DD6EE" w:themeColor="accent1" w:themeTint="66"/>
  <w:body>
    <w:p w:rsidR="00C257DD" w:rsidRPr="00C257DD" w:rsidRDefault="00C257DD" w:rsidP="00C257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7DD"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</w:p>
    <w:p w:rsidR="00C257DD" w:rsidRDefault="00C257DD" w:rsidP="00C257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257DD">
        <w:rPr>
          <w:rFonts w:ascii="Times New Roman" w:hAnsi="Times New Roman" w:cs="Times New Roman"/>
          <w:b/>
          <w:sz w:val="24"/>
          <w:szCs w:val="24"/>
        </w:rPr>
        <w:t>Возрастные особенности психического развития детей 3-4 лет</w:t>
      </w:r>
      <w:bookmarkEnd w:id="0"/>
    </w:p>
    <w:p w:rsidR="00C257DD" w:rsidRDefault="00C257DD" w:rsidP="00C257D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57DD" w:rsidRPr="00C257DD" w:rsidRDefault="00C257DD" w:rsidP="00C257DD">
      <w:pPr>
        <w:ind w:firstLine="284"/>
        <w:jc w:val="both"/>
        <w:rPr>
          <w:rFonts w:ascii="Times New Roman" w:hAnsi="Times New Roman" w:cs="Times New Roman"/>
        </w:rPr>
      </w:pPr>
      <w:r w:rsidRPr="00C257DD">
        <w:rPr>
          <w:rFonts w:ascii="Times New Roman" w:hAnsi="Times New Roman" w:cs="Times New Roman"/>
        </w:rPr>
        <w:t>Становление</w:t>
      </w:r>
      <w:r w:rsidRPr="00C257DD">
        <w:rPr>
          <w:rFonts w:ascii="Times New Roman" w:hAnsi="Times New Roman" w:cs="Times New Roman"/>
        </w:rPr>
        <w:t xml:space="preserve"> целенаправленной деятельности. </w:t>
      </w:r>
      <w:r w:rsidRPr="00C257DD">
        <w:rPr>
          <w:rFonts w:ascii="Times New Roman" w:hAnsi="Times New Roman" w:cs="Times New Roman"/>
        </w:rPr>
        <w:t>Ребенок приобретает способность заранее</w:t>
      </w:r>
      <w:r w:rsidRPr="00C257DD">
        <w:rPr>
          <w:rFonts w:ascii="Times New Roman" w:hAnsi="Times New Roman" w:cs="Times New Roman"/>
        </w:rPr>
        <w:t xml:space="preserve"> представить себе, что он хочет сдел</w:t>
      </w:r>
      <w:r w:rsidRPr="00C257DD">
        <w:rPr>
          <w:rFonts w:ascii="Times New Roman" w:hAnsi="Times New Roman" w:cs="Times New Roman"/>
        </w:rPr>
        <w:t>ать, приложить некоторые усилия для достиж</w:t>
      </w:r>
      <w:r w:rsidRPr="00C257DD">
        <w:rPr>
          <w:rFonts w:ascii="Times New Roman" w:hAnsi="Times New Roman" w:cs="Times New Roman"/>
        </w:rPr>
        <w:t xml:space="preserve">ения конечного результата, т.е. может поставить перед собой цель. </w:t>
      </w:r>
      <w:r w:rsidRPr="00C257DD">
        <w:rPr>
          <w:rFonts w:ascii="Times New Roman" w:hAnsi="Times New Roman" w:cs="Times New Roman"/>
        </w:rPr>
        <w:t>Также ребенок может принять и реализова</w:t>
      </w:r>
      <w:r w:rsidRPr="00C257DD">
        <w:rPr>
          <w:rFonts w:ascii="Times New Roman" w:hAnsi="Times New Roman" w:cs="Times New Roman"/>
        </w:rPr>
        <w:t>ть цель, поставленную перед ним взро</w:t>
      </w:r>
      <w:r w:rsidRPr="00C257DD">
        <w:rPr>
          <w:rFonts w:ascii="Times New Roman" w:hAnsi="Times New Roman" w:cs="Times New Roman"/>
        </w:rPr>
        <w:t>слым.</w:t>
      </w:r>
    </w:p>
    <w:p w:rsidR="00C257DD" w:rsidRPr="00C257DD" w:rsidRDefault="00C257DD" w:rsidP="00C257DD">
      <w:pPr>
        <w:ind w:firstLine="284"/>
        <w:jc w:val="both"/>
        <w:rPr>
          <w:rFonts w:ascii="Times New Roman" w:hAnsi="Times New Roman" w:cs="Times New Roman"/>
        </w:rPr>
      </w:pPr>
      <w:r w:rsidRPr="00C257DD">
        <w:rPr>
          <w:rFonts w:ascii="Times New Roman" w:hAnsi="Times New Roman" w:cs="Times New Roman"/>
        </w:rPr>
        <w:t>Целенаправленность детей эт</w:t>
      </w:r>
      <w:r w:rsidRPr="00C257DD">
        <w:rPr>
          <w:rFonts w:ascii="Times New Roman" w:hAnsi="Times New Roman" w:cs="Times New Roman"/>
        </w:rPr>
        <w:t xml:space="preserve">ого возраста носит неустойчивый </w:t>
      </w:r>
      <w:r w:rsidRPr="00C257DD">
        <w:rPr>
          <w:rFonts w:ascii="Times New Roman" w:hAnsi="Times New Roman" w:cs="Times New Roman"/>
        </w:rPr>
        <w:t>характер, что выражается в трудности</w:t>
      </w:r>
      <w:r w:rsidRPr="00C257DD">
        <w:rPr>
          <w:rFonts w:ascii="Times New Roman" w:hAnsi="Times New Roman" w:cs="Times New Roman"/>
        </w:rPr>
        <w:t xml:space="preserve"> удержать поставленную цель и в </w:t>
      </w:r>
      <w:r w:rsidRPr="00C257DD">
        <w:rPr>
          <w:rFonts w:ascii="Times New Roman" w:hAnsi="Times New Roman" w:cs="Times New Roman"/>
        </w:rPr>
        <w:t>ее изменении в процессе деятельности,</w:t>
      </w:r>
      <w:r w:rsidRPr="00C257DD">
        <w:rPr>
          <w:rFonts w:ascii="Times New Roman" w:hAnsi="Times New Roman" w:cs="Times New Roman"/>
        </w:rPr>
        <w:t xml:space="preserve"> трудности переключения с одной </w:t>
      </w:r>
      <w:r w:rsidRPr="00C257DD">
        <w:rPr>
          <w:rFonts w:ascii="Times New Roman" w:hAnsi="Times New Roman" w:cs="Times New Roman"/>
        </w:rPr>
        <w:t>деятельности на другую (что н</w:t>
      </w:r>
      <w:r w:rsidRPr="00C257DD">
        <w:rPr>
          <w:rFonts w:ascii="Times New Roman" w:hAnsi="Times New Roman" w:cs="Times New Roman"/>
        </w:rPr>
        <w:t xml:space="preserve">е следует путать с упрямством), </w:t>
      </w:r>
      <w:r w:rsidRPr="00C257DD">
        <w:rPr>
          <w:rFonts w:ascii="Times New Roman" w:hAnsi="Times New Roman" w:cs="Times New Roman"/>
        </w:rPr>
        <w:t>осознанием цели и результата деятельности.</w:t>
      </w:r>
    </w:p>
    <w:p w:rsidR="00C257DD" w:rsidRPr="00C257DD" w:rsidRDefault="00C257DD" w:rsidP="00C257DD">
      <w:pPr>
        <w:ind w:firstLine="284"/>
        <w:jc w:val="both"/>
        <w:rPr>
          <w:rFonts w:ascii="Times New Roman" w:hAnsi="Times New Roman" w:cs="Times New Roman"/>
        </w:rPr>
      </w:pPr>
      <w:r w:rsidRPr="00C257DD">
        <w:rPr>
          <w:rFonts w:ascii="Times New Roman" w:hAnsi="Times New Roman" w:cs="Times New Roman"/>
        </w:rPr>
        <w:t>(Кризис 3х лет) Вну</w:t>
      </w:r>
      <w:r w:rsidRPr="00C257DD">
        <w:rPr>
          <w:rFonts w:ascii="Times New Roman" w:hAnsi="Times New Roman" w:cs="Times New Roman"/>
        </w:rPr>
        <w:t>тренний м</w:t>
      </w:r>
      <w:r w:rsidRPr="00C257DD">
        <w:rPr>
          <w:rFonts w:ascii="Times New Roman" w:hAnsi="Times New Roman" w:cs="Times New Roman"/>
        </w:rPr>
        <w:t>ир ребенка начинает наполняться противоречиями: он стремится к само</w:t>
      </w:r>
      <w:r w:rsidRPr="00C257DD">
        <w:rPr>
          <w:rFonts w:ascii="Times New Roman" w:hAnsi="Times New Roman" w:cs="Times New Roman"/>
        </w:rPr>
        <w:t>стояте</w:t>
      </w:r>
      <w:r w:rsidRPr="00C257DD">
        <w:rPr>
          <w:rFonts w:ascii="Times New Roman" w:hAnsi="Times New Roman" w:cs="Times New Roman"/>
        </w:rPr>
        <w:t>льности и в тоже время не может спра</w:t>
      </w:r>
      <w:r w:rsidRPr="00C257DD">
        <w:rPr>
          <w:rFonts w:ascii="Times New Roman" w:hAnsi="Times New Roman" w:cs="Times New Roman"/>
        </w:rPr>
        <w:t>виться с задачей без помощи взрослого.</w:t>
      </w:r>
    </w:p>
    <w:p w:rsidR="00C257DD" w:rsidRPr="00C257DD" w:rsidRDefault="00C257DD" w:rsidP="00C257DD">
      <w:pPr>
        <w:ind w:firstLine="284"/>
        <w:jc w:val="both"/>
        <w:rPr>
          <w:rFonts w:ascii="Times New Roman" w:hAnsi="Times New Roman" w:cs="Times New Roman"/>
        </w:rPr>
      </w:pPr>
      <w:r w:rsidRPr="00C257DD">
        <w:rPr>
          <w:rFonts w:ascii="Times New Roman" w:hAnsi="Times New Roman" w:cs="Times New Roman"/>
        </w:rPr>
        <w:t xml:space="preserve">У детей формируется </w:t>
      </w:r>
      <w:r w:rsidRPr="00C257DD">
        <w:rPr>
          <w:rFonts w:ascii="Times New Roman" w:hAnsi="Times New Roman" w:cs="Times New Roman"/>
        </w:rPr>
        <w:t>наглядно-образное мышл</w:t>
      </w:r>
      <w:r w:rsidRPr="00C257DD">
        <w:rPr>
          <w:rFonts w:ascii="Times New Roman" w:hAnsi="Times New Roman" w:cs="Times New Roman"/>
        </w:rPr>
        <w:t xml:space="preserve">ение т.е. происходит постепенный отрыв действий ребенка от </w:t>
      </w:r>
      <w:r w:rsidRPr="00C257DD">
        <w:rPr>
          <w:rFonts w:ascii="Times New Roman" w:hAnsi="Times New Roman" w:cs="Times New Roman"/>
        </w:rPr>
        <w:t>конкретного предмета.</w:t>
      </w:r>
    </w:p>
    <w:p w:rsidR="00C257DD" w:rsidRPr="00C257DD" w:rsidRDefault="00C257DD" w:rsidP="00C257DD">
      <w:pPr>
        <w:ind w:firstLine="284"/>
        <w:jc w:val="both"/>
        <w:rPr>
          <w:rFonts w:ascii="Times New Roman" w:hAnsi="Times New Roman" w:cs="Times New Roman"/>
        </w:rPr>
      </w:pPr>
      <w:r w:rsidRPr="00C257DD">
        <w:rPr>
          <w:rFonts w:ascii="Times New Roman" w:hAnsi="Times New Roman" w:cs="Times New Roman"/>
        </w:rPr>
        <w:t>Память дошкольника 3-4 лет непроизвольна</w:t>
      </w:r>
      <w:r w:rsidRPr="00C257DD">
        <w:rPr>
          <w:rFonts w:ascii="Times New Roman" w:hAnsi="Times New Roman" w:cs="Times New Roman"/>
        </w:rPr>
        <w:t>я, характеризуется образностью. Пре</w:t>
      </w:r>
      <w:r w:rsidRPr="00C257DD">
        <w:rPr>
          <w:rFonts w:ascii="Times New Roman" w:hAnsi="Times New Roman" w:cs="Times New Roman"/>
        </w:rPr>
        <w:t>обладает узнавание, а не запоминание. Хор</w:t>
      </w:r>
      <w:r w:rsidRPr="00C257DD">
        <w:rPr>
          <w:rFonts w:ascii="Times New Roman" w:hAnsi="Times New Roman" w:cs="Times New Roman"/>
        </w:rPr>
        <w:t>ошо запоминается только то, что непо</w:t>
      </w:r>
      <w:r w:rsidRPr="00C257DD">
        <w:rPr>
          <w:rFonts w:ascii="Times New Roman" w:hAnsi="Times New Roman" w:cs="Times New Roman"/>
        </w:rPr>
        <w:t>средственно связано с его деятельностью</w:t>
      </w:r>
      <w:r w:rsidRPr="00C257DD">
        <w:rPr>
          <w:rFonts w:ascii="Times New Roman" w:hAnsi="Times New Roman" w:cs="Times New Roman"/>
        </w:rPr>
        <w:t>, было интересно и эмоционально окра</w:t>
      </w:r>
      <w:r w:rsidRPr="00C257DD">
        <w:rPr>
          <w:rFonts w:ascii="Times New Roman" w:hAnsi="Times New Roman" w:cs="Times New Roman"/>
        </w:rPr>
        <w:t>шено.</w:t>
      </w:r>
    </w:p>
    <w:p w:rsidR="00C257DD" w:rsidRPr="00C257DD" w:rsidRDefault="00C257DD" w:rsidP="00C257DD">
      <w:pPr>
        <w:ind w:firstLine="284"/>
        <w:jc w:val="both"/>
        <w:rPr>
          <w:rFonts w:ascii="Times New Roman" w:hAnsi="Times New Roman" w:cs="Times New Roman"/>
        </w:rPr>
      </w:pPr>
      <w:r w:rsidRPr="00C257DD">
        <w:rPr>
          <w:rFonts w:ascii="Times New Roman" w:hAnsi="Times New Roman" w:cs="Times New Roman"/>
        </w:rPr>
        <w:t>Ребенок не способен дли тельное время удерживать свое внимание на каком-то одном предмете, он быстро переключается с одной деят</w:t>
      </w:r>
      <w:r w:rsidRPr="00C257DD">
        <w:rPr>
          <w:rFonts w:ascii="Times New Roman" w:hAnsi="Times New Roman" w:cs="Times New Roman"/>
        </w:rPr>
        <w:t>ельности на другую.</w:t>
      </w:r>
    </w:p>
    <w:p w:rsidR="00C257DD" w:rsidRPr="00C257DD" w:rsidRDefault="00C257DD" w:rsidP="00C257DD">
      <w:pPr>
        <w:ind w:firstLine="284"/>
        <w:jc w:val="both"/>
        <w:rPr>
          <w:rFonts w:ascii="Times New Roman" w:hAnsi="Times New Roman" w:cs="Times New Roman"/>
        </w:rPr>
      </w:pPr>
      <w:r w:rsidRPr="00C257DD">
        <w:rPr>
          <w:rFonts w:ascii="Times New Roman" w:hAnsi="Times New Roman" w:cs="Times New Roman"/>
        </w:rPr>
        <w:t>В эмоциональном плане</w:t>
      </w:r>
      <w:r w:rsidRPr="00C257DD">
        <w:rPr>
          <w:rFonts w:ascii="Times New Roman" w:hAnsi="Times New Roman" w:cs="Times New Roman"/>
        </w:rPr>
        <w:t xml:space="preserve"> сохраняются резкие перепады настроения. Эмоциональное </w:t>
      </w:r>
      <w:r w:rsidRPr="00C257DD">
        <w:rPr>
          <w:rFonts w:ascii="Times New Roman" w:hAnsi="Times New Roman" w:cs="Times New Roman"/>
        </w:rPr>
        <w:t>состояние</w:t>
      </w:r>
      <w:r w:rsidRPr="00C257DD">
        <w:rPr>
          <w:rFonts w:ascii="Times New Roman" w:hAnsi="Times New Roman" w:cs="Times New Roman"/>
        </w:rPr>
        <w:t xml:space="preserve"> зависит от физического комфорта. На настроение </w:t>
      </w:r>
      <w:r w:rsidRPr="00C257DD">
        <w:rPr>
          <w:rFonts w:ascii="Times New Roman" w:hAnsi="Times New Roman" w:cs="Times New Roman"/>
        </w:rPr>
        <w:t xml:space="preserve">ребенка </w:t>
      </w:r>
      <w:r w:rsidRPr="00C257DD">
        <w:rPr>
          <w:rFonts w:ascii="Times New Roman" w:hAnsi="Times New Roman" w:cs="Times New Roman"/>
        </w:rPr>
        <w:t xml:space="preserve">начинают влиять взаимоотношения </w:t>
      </w:r>
      <w:r w:rsidRPr="00C257DD">
        <w:rPr>
          <w:rFonts w:ascii="Times New Roman" w:hAnsi="Times New Roman" w:cs="Times New Roman"/>
        </w:rPr>
        <w:t>со сверстниками и взрослыми.</w:t>
      </w:r>
    </w:p>
    <w:p w:rsidR="00C257DD" w:rsidRDefault="00C257DD" w:rsidP="00C257DD">
      <w:pPr>
        <w:ind w:firstLine="284"/>
        <w:jc w:val="both"/>
        <w:rPr>
          <w:rFonts w:ascii="Times New Roman" w:hAnsi="Times New Roman" w:cs="Times New Roman"/>
        </w:rPr>
      </w:pPr>
      <w:r w:rsidRPr="00C257DD">
        <w:rPr>
          <w:rFonts w:ascii="Times New Roman" w:hAnsi="Times New Roman" w:cs="Times New Roman"/>
        </w:rPr>
        <w:t>В 3-4 года дети начинают ус</w:t>
      </w:r>
      <w:r w:rsidRPr="00C257DD">
        <w:rPr>
          <w:rFonts w:ascii="Times New Roman" w:hAnsi="Times New Roman" w:cs="Times New Roman"/>
        </w:rPr>
        <w:t xml:space="preserve">ваивать правила взаимоотношений в группе сверстников, а затем косвенно контролироваться </w:t>
      </w:r>
      <w:r w:rsidRPr="00C257DD">
        <w:rPr>
          <w:rFonts w:ascii="Times New Roman" w:hAnsi="Times New Roman" w:cs="Times New Roman"/>
        </w:rPr>
        <w:t>взрослыми.</w:t>
      </w:r>
    </w:p>
    <w:p w:rsidR="00C257DD" w:rsidRDefault="00C257DD" w:rsidP="00C257DD">
      <w:pPr>
        <w:ind w:firstLine="284"/>
        <w:jc w:val="both"/>
        <w:rPr>
          <w:rFonts w:ascii="Times New Roman" w:hAnsi="Times New Roman" w:cs="Times New Roman"/>
        </w:rPr>
      </w:pPr>
    </w:p>
    <w:p w:rsidR="00C257DD" w:rsidRDefault="00C257DD" w:rsidP="00C257DD">
      <w:pPr>
        <w:ind w:firstLine="284"/>
        <w:jc w:val="both"/>
        <w:rPr>
          <w:rFonts w:ascii="Times New Roman" w:hAnsi="Times New Roman" w:cs="Times New Roman"/>
        </w:rPr>
      </w:pPr>
    </w:p>
    <w:p w:rsidR="00C257DD" w:rsidRDefault="00C257DD" w:rsidP="00C257DD">
      <w:pPr>
        <w:ind w:firstLine="284"/>
        <w:jc w:val="both"/>
        <w:rPr>
          <w:rFonts w:ascii="Times New Roman" w:hAnsi="Times New Roman" w:cs="Times New Roman"/>
        </w:rPr>
      </w:pPr>
    </w:p>
    <w:p w:rsidR="00C257DD" w:rsidRDefault="00C257DD" w:rsidP="00C257DD">
      <w:pPr>
        <w:ind w:firstLine="284"/>
        <w:jc w:val="both"/>
        <w:rPr>
          <w:rFonts w:ascii="Times New Roman" w:hAnsi="Times New Roman" w:cs="Times New Roman"/>
        </w:rPr>
      </w:pPr>
    </w:p>
    <w:p w:rsidR="00C257DD" w:rsidRDefault="00C257DD" w:rsidP="00C257DD">
      <w:pPr>
        <w:ind w:firstLine="284"/>
        <w:jc w:val="both"/>
        <w:rPr>
          <w:rFonts w:ascii="Times New Roman" w:hAnsi="Times New Roman" w:cs="Times New Roman"/>
        </w:rPr>
      </w:pPr>
    </w:p>
    <w:p w:rsidR="00C257DD" w:rsidRDefault="00C257DD" w:rsidP="00C257DD">
      <w:pPr>
        <w:ind w:firstLine="284"/>
        <w:jc w:val="both"/>
        <w:rPr>
          <w:rFonts w:ascii="Times New Roman" w:hAnsi="Times New Roman" w:cs="Times New Roman"/>
        </w:rPr>
      </w:pPr>
    </w:p>
    <w:p w:rsidR="00C257DD" w:rsidRDefault="00C257DD" w:rsidP="00C257DD">
      <w:pPr>
        <w:ind w:firstLine="284"/>
        <w:jc w:val="both"/>
        <w:rPr>
          <w:rFonts w:ascii="Times New Roman" w:hAnsi="Times New Roman" w:cs="Times New Roman"/>
        </w:rPr>
      </w:pPr>
    </w:p>
    <w:p w:rsidR="00C257DD" w:rsidRDefault="00C257DD" w:rsidP="00C257DD">
      <w:pPr>
        <w:ind w:firstLine="284"/>
        <w:jc w:val="both"/>
        <w:rPr>
          <w:rFonts w:ascii="Times New Roman" w:hAnsi="Times New Roman" w:cs="Times New Roman"/>
        </w:rPr>
      </w:pPr>
    </w:p>
    <w:p w:rsidR="00C257DD" w:rsidRDefault="00C257DD" w:rsidP="00C257DD">
      <w:pPr>
        <w:ind w:firstLine="284"/>
        <w:jc w:val="both"/>
        <w:rPr>
          <w:rFonts w:ascii="Times New Roman" w:hAnsi="Times New Roman" w:cs="Times New Roman"/>
        </w:rPr>
      </w:pPr>
    </w:p>
    <w:p w:rsidR="00C257DD" w:rsidRDefault="00C257DD" w:rsidP="00C257DD">
      <w:pPr>
        <w:ind w:firstLine="284"/>
        <w:jc w:val="both"/>
        <w:rPr>
          <w:rFonts w:ascii="Times New Roman" w:hAnsi="Times New Roman" w:cs="Times New Roman"/>
        </w:rPr>
      </w:pPr>
    </w:p>
    <w:p w:rsidR="00C257DD" w:rsidRDefault="00C257DD" w:rsidP="00C257DD">
      <w:pPr>
        <w:ind w:firstLine="284"/>
        <w:jc w:val="both"/>
        <w:rPr>
          <w:rFonts w:ascii="Times New Roman" w:hAnsi="Times New Roman" w:cs="Times New Roman"/>
        </w:rPr>
      </w:pPr>
    </w:p>
    <w:p w:rsidR="00C257DD" w:rsidRPr="00C257DD" w:rsidRDefault="00C257DD" w:rsidP="00C257DD">
      <w:pPr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Источник: </w:t>
      </w:r>
      <w:hyperlink r:id="rId4" w:history="1">
        <w:r w:rsidRPr="00C257DD">
          <w:rPr>
            <w:rStyle w:val="a3"/>
            <w:rFonts w:ascii="Times New Roman" w:hAnsi="Times New Roman" w:cs="Times New Roman"/>
          </w:rPr>
          <w:t>https://docs.yandex.ru/docs/view?url=ya-disk-public%3A%2F%2FpYdnx%2BVoUBof3fZgaJAIErNHbgd1yhFs3CA%2FgntjCg4%3D&amp;name=3-4%20лет.pdf&amp;nosw=1</w:t>
        </w:r>
      </w:hyperlink>
    </w:p>
    <w:sectPr w:rsidR="00C257DD" w:rsidRPr="00C257DD" w:rsidSect="00C257DD">
      <w:pgSz w:w="11906" w:h="16838"/>
      <w:pgMar w:top="1134" w:right="1133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2F4"/>
    <w:rsid w:val="00811F69"/>
    <w:rsid w:val="00C257DD"/>
    <w:rsid w:val="00DC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04D3B"/>
  <w15:chartTrackingRefBased/>
  <w15:docId w15:val="{4D6DCCA9-6E37-409A-876F-AE90DAE6F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57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yandex.ru/docs/view?url=ya-disk-public%3A%2F%2FpYdnx%2BVoUBof3fZgaJAIErNHbgd1yhFs3CA%2FgntjCg4%3D&amp;name=3-4%20&#1083;&#1077;&#1090;.pdf&amp;nosw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300</Words>
  <Characters>1713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2023-01-30T04:51:00Z</dcterms:created>
  <dcterms:modified xsi:type="dcterms:W3CDTF">2023-01-30T05:01:00Z</dcterms:modified>
</cp:coreProperties>
</file>